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312A">
      <w:pPr>
        <w:pStyle w:val="2"/>
        <w:bidi w:val="0"/>
        <w:jc w:val="center"/>
        <w:rPr>
          <w:rFonts w:hint="default"/>
          <w:sz w:val="48"/>
          <w:szCs w:val="48"/>
        </w:rPr>
      </w:pPr>
      <w:bookmarkStart w:id="0" w:name="_GoBack"/>
      <w:bookmarkEnd w:id="0"/>
      <w:r>
        <w:rPr>
          <w:rFonts w:hint="default"/>
          <w:sz w:val="48"/>
          <w:szCs w:val="48"/>
        </w:rPr>
        <w:t>2025年4月高等教育自学考试命题考试</w:t>
      </w:r>
    </w:p>
    <w:p w14:paraId="790B262A">
      <w:pPr>
        <w:pStyle w:val="2"/>
        <w:bidi w:val="0"/>
        <w:jc w:val="center"/>
        <w:rPr>
          <w:rFonts w:hint="default"/>
          <w:sz w:val="48"/>
          <w:szCs w:val="48"/>
          <w:lang w:val="en-US" w:eastAsia="zh-CN"/>
        </w:rPr>
      </w:pPr>
      <w:r>
        <w:rPr>
          <w:rFonts w:hint="default"/>
          <w:sz w:val="48"/>
          <w:szCs w:val="48"/>
        </w:rPr>
        <w:t>《</w:t>
      </w:r>
      <w:r>
        <w:rPr>
          <w:rFonts w:hint="eastAsia"/>
          <w:sz w:val="48"/>
          <w:szCs w:val="48"/>
          <w:lang w:val="en-US" w:eastAsia="zh-CN"/>
        </w:rPr>
        <w:t>15043</w:t>
      </w:r>
      <w:r>
        <w:rPr>
          <w:rFonts w:hint="default"/>
          <w:sz w:val="48"/>
          <w:szCs w:val="48"/>
        </w:rPr>
        <w:t>中国近现代史纲要》真题和答</w:t>
      </w:r>
      <w:r>
        <w:rPr>
          <w:rFonts w:hint="default"/>
          <w:sz w:val="48"/>
          <w:szCs w:val="48"/>
          <w:lang w:val="en-US" w:eastAsia="zh-CN"/>
        </w:rPr>
        <w:t>案</w:t>
      </w:r>
    </w:p>
    <w:p w14:paraId="6BD329C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6D95E16F">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right"/>
        <w:textAlignment w:val="baseline"/>
        <w:rPr>
          <w:rStyle w:val="10"/>
          <w:rFonts w:hint="eastAsia" w:ascii="Consolas" w:hAnsi="Consolas" w:cs="Consolas"/>
          <w:b/>
          <w:bCs/>
          <w:i w:val="0"/>
          <w:iCs w:val="0"/>
          <w:caps w:val="0"/>
          <w:color w:val="383A42"/>
          <w:spacing w:val="8"/>
          <w:sz w:val="21"/>
          <w:szCs w:val="21"/>
          <w:vertAlign w:val="baseline"/>
          <w:lang w:val="en-US" w:eastAsia="zh-CN"/>
        </w:rPr>
      </w:pPr>
      <w:r>
        <w:rPr>
          <w:rStyle w:val="10"/>
          <w:rFonts w:hint="eastAsia" w:ascii="Consolas" w:hAnsi="Consolas" w:cs="Consolas"/>
          <w:b/>
          <w:bCs/>
          <w:i w:val="0"/>
          <w:iCs w:val="0"/>
          <w:caps w:val="0"/>
          <w:color w:val="383A42"/>
          <w:spacing w:val="8"/>
          <w:sz w:val="21"/>
          <w:szCs w:val="21"/>
          <w:vertAlign w:val="baseline"/>
          <w:lang w:val="en-US" w:eastAsia="zh-CN"/>
        </w:rPr>
        <w:t>学生回忆版本</w:t>
      </w:r>
    </w:p>
    <w:p w14:paraId="3DF52119"/>
    <w:p w14:paraId="01247E93"/>
    <w:p w14:paraId="0338910D">
      <w:pPr>
        <w:rPr>
          <w:rFonts w:hint="eastAsia"/>
        </w:rPr>
      </w:pPr>
    </w:p>
    <w:p w14:paraId="7C280414">
      <w:pPr>
        <w:rPr>
          <w:rFonts w:hint="eastAsia"/>
        </w:rPr>
      </w:pPr>
    </w:p>
    <w:p w14:paraId="02F68C37"/>
    <w:p w14:paraId="51CD667F"/>
    <w:p w14:paraId="498A3F27">
      <w:pPr>
        <w:rPr>
          <w:rFonts w:hint="eastAsia"/>
        </w:rPr>
      </w:pPr>
    </w:p>
    <w:p w14:paraId="13258527">
      <w:pPr>
        <w:pStyle w:val="6"/>
        <w:bidi w:val="0"/>
        <w:rPr>
          <w:rFonts w:hint="eastAsia"/>
        </w:rPr>
      </w:pPr>
      <w:r>
        <w:rPr>
          <w:rFonts w:hint="eastAsia"/>
        </w:rPr>
        <w:t>二、简答题（每题6分，共30分）</w:t>
      </w:r>
    </w:p>
    <w:p w14:paraId="708C3F57">
      <w:pPr>
        <w:rPr>
          <w:rFonts w:hint="eastAsia"/>
        </w:rPr>
      </w:pPr>
    </w:p>
    <w:p w14:paraId="3634E719">
      <w:pPr>
        <w:rPr>
          <w:rFonts w:hint="eastAsia"/>
        </w:rPr>
      </w:pPr>
      <w:r>
        <w:rPr>
          <w:rFonts w:hint="eastAsia"/>
        </w:rPr>
        <w:t>26.【题干】资产阶级维新派自身弱点和局限性的主要表现。</w:t>
      </w:r>
    </w:p>
    <w:p w14:paraId="0E5D2135">
      <w:pPr>
        <w:rPr>
          <w:rFonts w:hint="eastAsia"/>
        </w:rPr>
      </w:pPr>
      <w:r>
        <w:rPr>
          <w:rFonts w:hint="eastAsia"/>
        </w:rPr>
        <w:t>【答案】维新派本身的局限性主要表现：不敢否定封建主义；对帝国主义抱有幻想；惧怕人民群众。</w:t>
      </w:r>
    </w:p>
    <w:p w14:paraId="0C6FA5CB">
      <w:pPr>
        <w:rPr>
          <w:rFonts w:hint="eastAsia"/>
        </w:rPr>
      </w:pPr>
    </w:p>
    <w:p w14:paraId="506FC29D">
      <w:pPr>
        <w:rPr>
          <w:rFonts w:hint="eastAsia"/>
        </w:rPr>
      </w:pPr>
      <w:r>
        <w:rPr>
          <w:rFonts w:hint="eastAsia"/>
        </w:rPr>
        <w:t>27.【题干】新文化运动的历史意义。</w:t>
      </w:r>
    </w:p>
    <w:p w14:paraId="3D4D11E6">
      <w:pPr>
        <w:rPr>
          <w:rFonts w:hint="eastAsia"/>
        </w:rPr>
      </w:pPr>
      <w:r>
        <w:rPr>
          <w:rFonts w:hint="eastAsia"/>
        </w:rPr>
        <w:t>【答案】</w:t>
      </w:r>
    </w:p>
    <w:p w14:paraId="70B3A18B">
      <w:pPr>
        <w:rPr>
          <w:rFonts w:hint="eastAsia"/>
        </w:rPr>
      </w:pPr>
      <w:r>
        <w:rPr>
          <w:rFonts w:hint="eastAsia"/>
        </w:rPr>
        <w:t>新文化运动的倡导者以进化论观点和个性解放思想为主要武器，猛烈抨击以孔子为代表的“往圣先贤”，大力提倡新道德、反对旧道德，提倡新文学、反对旧文学，包括提倡白话文、反对文言文。通过批判孔学，动摇了封建正统思想的统治地位，在中国社会掀起一股思想解放的潮流。</w:t>
      </w:r>
    </w:p>
    <w:p w14:paraId="4E72A90D">
      <w:pPr>
        <w:rPr>
          <w:rFonts w:hint="eastAsia"/>
        </w:rPr>
      </w:pPr>
      <w:r>
        <w:rPr>
          <w:rFonts w:hint="eastAsia"/>
        </w:rPr>
        <w:t>新文化运动的倡导者提倡民主、反对专制，提倡科学、反对迷信盲从，是切中时弊的。事实上，当封建主义还在政治和社会生活中占据支配地位时，对资产阶级民主主义的提倡，客观上仍然具有振聋发聩的作用。</w:t>
      </w:r>
    </w:p>
    <w:p w14:paraId="06641E38">
      <w:pPr>
        <w:rPr>
          <w:rFonts w:hint="eastAsia"/>
        </w:rPr>
      </w:pPr>
      <w:r>
        <w:rPr>
          <w:rFonts w:hint="eastAsia"/>
        </w:rPr>
        <w:t>新文化运动在社会上掀起的思想解放潮流，冲决了禁锢人们思想的闸门。而这个闸门一被打开，各种新思想的涌流就不仅不可避免，而且是无法遏止的了。</w:t>
      </w:r>
    </w:p>
    <w:p w14:paraId="48A2D4F5">
      <w:pPr>
        <w:rPr>
          <w:rFonts w:hint="eastAsia"/>
        </w:rPr>
      </w:pPr>
    </w:p>
    <w:p w14:paraId="1E1CCF66">
      <w:pPr>
        <w:rPr>
          <w:rFonts w:hint="eastAsia"/>
        </w:rPr>
      </w:pPr>
      <w:r>
        <w:rPr>
          <w:rFonts w:hint="eastAsia"/>
        </w:rPr>
        <w:t>28.【题干】1927年建立的国民党政权在全国实行的独裁统治的主要表现。</w:t>
      </w:r>
    </w:p>
    <w:p w14:paraId="3CA0DAC6">
      <w:pPr>
        <w:rPr>
          <w:rFonts w:hint="eastAsia"/>
        </w:rPr>
      </w:pPr>
      <w:r>
        <w:rPr>
          <w:rFonts w:hint="eastAsia"/>
        </w:rPr>
        <w:t>【答案】</w:t>
      </w:r>
    </w:p>
    <w:p w14:paraId="7A920A56">
      <w:pPr>
        <w:rPr>
          <w:rFonts w:hint="eastAsia"/>
        </w:rPr>
      </w:pPr>
      <w:r>
        <w:rPr>
          <w:rFonts w:hint="eastAsia"/>
        </w:rPr>
        <w:t>(1) 建立了庞大的军队和全国性特务系统；</w:t>
      </w:r>
    </w:p>
    <w:p w14:paraId="14B87715">
      <w:pPr>
        <w:rPr>
          <w:rFonts w:hint="eastAsia"/>
        </w:rPr>
      </w:pPr>
      <w:r>
        <w:rPr>
          <w:rFonts w:hint="eastAsia"/>
        </w:rPr>
        <w:t>(2) 大力推行保甲制度；</w:t>
      </w:r>
    </w:p>
    <w:p w14:paraId="4BD5E12F">
      <w:pPr>
        <w:rPr>
          <w:rFonts w:hint="eastAsia"/>
        </w:rPr>
      </w:pPr>
      <w:r>
        <w:rPr>
          <w:rFonts w:hint="eastAsia"/>
        </w:rPr>
        <w:t>(3) 厉行文化专制主义。</w:t>
      </w:r>
    </w:p>
    <w:p w14:paraId="64954A83">
      <w:pPr>
        <w:rPr>
          <w:rFonts w:hint="eastAsia"/>
        </w:rPr>
      </w:pPr>
    </w:p>
    <w:p w14:paraId="7B49F524">
      <w:pPr>
        <w:rPr>
          <w:rFonts w:hint="eastAsia"/>
        </w:rPr>
      </w:pPr>
      <w:r>
        <w:rPr>
          <w:rFonts w:hint="eastAsia"/>
        </w:rPr>
        <w:t>29.【题干】1952年我国开展的“五反”运动的内容。</w:t>
      </w:r>
    </w:p>
    <w:p w14:paraId="7E5284FA">
      <w:pPr>
        <w:rPr>
          <w:rFonts w:hint="eastAsia"/>
        </w:rPr>
      </w:pPr>
      <w:r>
        <w:rPr>
          <w:rFonts w:hint="eastAsia"/>
        </w:rPr>
        <w:t>【答案】</w:t>
      </w:r>
    </w:p>
    <w:p w14:paraId="40694FC9">
      <w:pPr>
        <w:rPr>
          <w:rFonts w:hint="eastAsia"/>
        </w:rPr>
      </w:pPr>
      <w:r>
        <w:rPr>
          <w:rFonts w:hint="eastAsia"/>
        </w:rPr>
        <w:t>1952年上半年，开展了反对行贿、反对偷税漏税、反对盗窃国家财产、反对偷工减料、反对盗窃经济情报的“五反”运动。</w:t>
      </w:r>
    </w:p>
    <w:p w14:paraId="64357C4C">
      <w:pPr>
        <w:rPr>
          <w:rFonts w:hint="eastAsia"/>
        </w:rPr>
      </w:pPr>
    </w:p>
    <w:p w14:paraId="1C3A843D">
      <w:pPr>
        <w:rPr>
          <w:rFonts w:hint="eastAsia"/>
        </w:rPr>
      </w:pPr>
      <w:r>
        <w:rPr>
          <w:rFonts w:hint="eastAsia"/>
        </w:rPr>
        <w:t>30.【题干】1979年邓小平提出的坚持四项基本原则及其重要性。</w:t>
      </w:r>
    </w:p>
    <w:p w14:paraId="2514CBAB">
      <w:pPr>
        <w:rPr>
          <w:rFonts w:hint="eastAsia"/>
        </w:rPr>
      </w:pPr>
      <w:r>
        <w:rPr>
          <w:rFonts w:hint="eastAsia"/>
        </w:rPr>
        <w:t>【答案】</w:t>
      </w:r>
    </w:p>
    <w:p w14:paraId="0ABCFF05">
      <w:pPr>
        <w:rPr>
          <w:rFonts w:hint="eastAsia"/>
        </w:rPr>
      </w:pPr>
      <w:r>
        <w:rPr>
          <w:rFonts w:hint="eastAsia"/>
        </w:rPr>
        <w:t>四项基本原则：坚持人民民主专政，坚持共产党的领导，坚持马克思列宁主义、毛泽东思想。</w:t>
      </w:r>
    </w:p>
    <w:p w14:paraId="7D0BD229">
      <w:pPr>
        <w:rPr>
          <w:rFonts w:hint="eastAsia"/>
        </w:rPr>
      </w:pPr>
      <w:r>
        <w:rPr>
          <w:rFonts w:hint="eastAsia"/>
        </w:rPr>
        <w:t>重要性：坚持四项基本原则是实现四个现代化的根本前提。如果动摇了这四项基本原则中的任何一项，那就动摇了整个社会主义事业，整个现代化建设事业。</w:t>
      </w:r>
    </w:p>
    <w:p w14:paraId="49593C2A">
      <w:pPr>
        <w:rPr>
          <w:rFonts w:hint="eastAsia"/>
        </w:rPr>
      </w:pPr>
    </w:p>
    <w:p w14:paraId="6EFADCA0">
      <w:pPr>
        <w:pStyle w:val="6"/>
        <w:bidi w:val="0"/>
        <w:rPr>
          <w:rFonts w:hint="eastAsia"/>
        </w:rPr>
      </w:pPr>
      <w:r>
        <w:rPr>
          <w:rFonts w:hint="eastAsia"/>
        </w:rPr>
        <w:t>三、论述题（每题10分，共20分）</w:t>
      </w:r>
    </w:p>
    <w:p w14:paraId="041D99A8">
      <w:pPr>
        <w:rPr>
          <w:rFonts w:hint="eastAsia"/>
        </w:rPr>
      </w:pPr>
    </w:p>
    <w:p w14:paraId="3F9BD27B">
      <w:pPr>
        <w:rPr>
          <w:rFonts w:hint="eastAsia"/>
        </w:rPr>
      </w:pPr>
      <w:r>
        <w:rPr>
          <w:rFonts w:hint="eastAsia"/>
        </w:rPr>
        <w:t>31.【题干】中华民国临时政府的成立、性质及局限性。</w:t>
      </w:r>
    </w:p>
    <w:p w14:paraId="2AC587F8">
      <w:pPr>
        <w:rPr>
          <w:rFonts w:hint="eastAsia"/>
        </w:rPr>
      </w:pPr>
      <w:r>
        <w:rPr>
          <w:rFonts w:hint="eastAsia"/>
        </w:rPr>
        <w:t>【答案】</w:t>
      </w:r>
    </w:p>
    <w:p w14:paraId="176ABD41">
      <w:pPr>
        <w:rPr>
          <w:rFonts w:hint="eastAsia"/>
        </w:rPr>
      </w:pPr>
      <w:r>
        <w:rPr>
          <w:rFonts w:hint="eastAsia"/>
        </w:rPr>
        <w:t>(1) 性质：南京临时政府是一个资产阶级共和国性质的革命政权。资产阶级革命派在这个政权中占有领导和主体的地位。南京临时政府制定的各项政策措施，集中代表和反映了中国民族资产阶级的愿望和利益，在相当程度上也符合广大中国人民的利益。</w:t>
      </w:r>
    </w:p>
    <w:p w14:paraId="0FA2C68F">
      <w:pPr>
        <w:rPr>
          <w:rFonts w:hint="eastAsia"/>
        </w:rPr>
      </w:pPr>
      <w:r>
        <w:rPr>
          <w:rFonts w:hint="eastAsia"/>
        </w:rPr>
        <w:t>(2) 局限性：南京临时政府也有它的局限性。例如，在南京临时政府的《告友邦书》中，就试图用承认清政府与列强所订的一切不平等条约和清政府所欠的一切外债，来换取列强承认中华民国。南京临时政府也没有提出任何可以满足农民土地要求的政策和措施，反而以保护私有财产为借口，去维护封建土地制度以及官僚、地主所占有的土地和财产。</w:t>
      </w:r>
    </w:p>
    <w:p w14:paraId="5B0BB078">
      <w:pPr>
        <w:rPr>
          <w:rFonts w:hint="eastAsia"/>
        </w:rPr>
      </w:pPr>
    </w:p>
    <w:p w14:paraId="4C880E6A">
      <w:pPr>
        <w:rPr>
          <w:rFonts w:hint="eastAsia"/>
        </w:rPr>
      </w:pPr>
      <w:r>
        <w:rPr>
          <w:rFonts w:hint="eastAsia"/>
        </w:rPr>
        <w:t>32.【题干】抗日战争胜利后中国国内的三种建国方案。</w:t>
      </w:r>
    </w:p>
    <w:p w14:paraId="5E9CD400">
      <w:pPr>
        <w:rPr>
          <w:rFonts w:hint="eastAsia"/>
        </w:rPr>
      </w:pPr>
      <w:r>
        <w:rPr>
          <w:rFonts w:hint="eastAsia"/>
        </w:rPr>
        <w:t>【答案】</w:t>
      </w:r>
    </w:p>
    <w:p w14:paraId="2CF2EB83">
      <w:pPr>
        <w:rPr>
          <w:rFonts w:hint="eastAsia"/>
        </w:rPr>
      </w:pPr>
      <w:r>
        <w:rPr>
          <w:rFonts w:hint="eastAsia"/>
        </w:rPr>
        <w:t>第一种方案先由北洋军阀后由国民党统治集团代表，主张实行大地主大资产阶级专政，使中国社会继续走半殖民地半封建的道路。</w:t>
      </w:r>
    </w:p>
    <w:p w14:paraId="3D138CEE">
      <w:pPr>
        <w:rPr>
          <w:rFonts w:hint="eastAsia"/>
        </w:rPr>
      </w:pPr>
      <w:r>
        <w:rPr>
          <w:rFonts w:hint="eastAsia"/>
        </w:rPr>
        <w:t>第二种方案由某些中间派别或中间人士代表，主张建立资产阶级共和国，使中国社会走上独立发展资本主义的道路。</w:t>
      </w:r>
    </w:p>
    <w:p w14:paraId="488399F7">
      <w:pPr>
        <w:rPr>
          <w:rFonts w:hint="eastAsia"/>
        </w:rPr>
      </w:pPr>
      <w:r>
        <w:rPr>
          <w:rFonts w:hint="eastAsia"/>
        </w:rPr>
        <w:t>第三种方案由中国共产党代表，主张建立工人阶级领导的以工农联盟为基础的人民共和国，经过新民主主义逐步到达社会主义和共产主义的道路。</w:t>
      </w:r>
    </w:p>
    <w:p w14:paraId="3E2FB67B">
      <w:pPr>
        <w:rPr>
          <w:rFonts w:hint="eastAsia"/>
        </w:rPr>
      </w:pPr>
    </w:p>
    <w:p w14:paraId="69017C55">
      <w:pPr>
        <w:rPr>
          <w:rFonts w:hint="eastAsia"/>
        </w:rPr>
      </w:pPr>
      <w:r>
        <w:rPr>
          <w:rFonts w:hint="eastAsia"/>
        </w:rPr>
        <w:t>33.【题干】中国共产党百年奋斗的历史意义和历史经验。</w:t>
      </w:r>
    </w:p>
    <w:p w14:paraId="1D02977E">
      <w:pPr>
        <w:rPr>
          <w:rFonts w:hint="eastAsia"/>
        </w:rPr>
      </w:pPr>
      <w:r>
        <w:rPr>
          <w:rFonts w:hint="eastAsia"/>
        </w:rPr>
        <w:t>【答案】</w:t>
      </w:r>
    </w:p>
    <w:p w14:paraId="69790F90">
      <w:pPr>
        <w:rPr>
          <w:rFonts w:hint="eastAsia"/>
        </w:rPr>
      </w:pPr>
      <w:r>
        <w:rPr>
          <w:rFonts w:hint="eastAsia"/>
        </w:rPr>
        <w:t>(1) 历史意义：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w:t>
      </w:r>
    </w:p>
    <w:p w14:paraId="61D07891">
      <w:pPr>
        <w:rPr>
          <w:rFonts w:hint="eastAsia"/>
        </w:rPr>
      </w:pPr>
      <w:r>
        <w:rPr>
          <w:rFonts w:hint="eastAsia"/>
        </w:rPr>
        <w:t>(2) 历史经验：坚持党的领导、坚持人民至上、坚持理论创新、坚持独立自主、坚持中国道路、坚持胸怀天下、坚持开拓创新、坚持敢于斗争、坚持统一战线、坚持自我革命。</w:t>
      </w:r>
    </w:p>
    <w:p w14:paraId="192AF69D">
      <w:pPr>
        <w:rPr>
          <w:rFonts w:hint="eastAsia"/>
        </w:rPr>
      </w:pPr>
    </w:p>
    <w:p w14:paraId="14B308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120F4"/>
    <w:rsid w:val="3855427D"/>
    <w:rsid w:val="39297DD7"/>
    <w:rsid w:val="6251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1473</Words>
  <Characters>1525</Characters>
  <Lines>0</Lines>
  <Paragraphs>0</Paragraphs>
  <TotalTime>2</TotalTime>
  <ScaleCrop>false</ScaleCrop>
  <LinksUpToDate>false</LinksUpToDate>
  <CharactersWithSpaces>1532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2025-04-15T07:54:00Z</dcterms:created>
  <dc:creator>江</dc:creator>
  <cp:lastModifiedBy>江</cp:lastModifiedBy>
  <dcterms:modified xsi:type="dcterms:W3CDTF">2025-04-16T09:42:19Z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FF6E7885BA9D458DAD48703078293A0D_11</vt:lpwstr>
  </property>
  <property fmtid="{D5CDD505-2E9C-101B-9397-08002B2CF9AE}" pid="4" name="KSOTemplateDocerSaveRecord">
    <vt:lpwstr>eyJoZGlkIjoiOTA0NmNhMmZhYjM3NTMyZTY0NWY2YWFmODYxOTE5MmEiLCJ1c2VySWQiOiI4MzY3NTE2NzEifQ==</vt:lpwstr>
  </property>
</Properties>
</file>